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41AD" w:rsidRPr="009E2FB5" w:rsidRDefault="006841AD" w:rsidP="0007079C">
      <w:pPr>
        <w:spacing w:before="240" w:after="0" w:line="240" w:lineRule="auto"/>
        <w:ind w:left="284"/>
        <w:jc w:val="center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T.C.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MİLLÎ EĞİTİ</w:t>
      </w:r>
      <w:bookmarkStart w:id="0" w:name="_GoBack"/>
      <w:bookmarkEnd w:id="0"/>
      <w:r w:rsidRPr="009E2FB5">
        <w:rPr>
          <w:rFonts w:ascii="Times New Roman" w:hAnsi="Times New Roman"/>
          <w:b/>
          <w:sz w:val="24"/>
          <w:szCs w:val="24"/>
        </w:rPr>
        <w:t>M BAKANLIĞI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:rsidR="006841AD" w:rsidRPr="009E2FB5" w:rsidRDefault="006841AD" w:rsidP="00387652">
      <w:pPr>
        <w:spacing w:before="240"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Mesleki Gelişim Programı</w:t>
      </w:r>
    </w:p>
    <w:tbl>
      <w:tblPr>
        <w:tblpPr w:leftFromText="141" w:rightFromText="141" w:vertAnchor="text" w:horzAnchor="margin" w:tblpXSpec="center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8"/>
        <w:gridCol w:w="2977"/>
        <w:gridCol w:w="2291"/>
      </w:tblGrid>
      <w:tr w:rsidR="009E2FB5" w:rsidRPr="009E2FB5" w:rsidTr="00940C2F">
        <w:trPr>
          <w:trHeight w:val="37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AA53BD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3BD" w:rsidRPr="009E2FB5" w:rsidRDefault="00AA53BD" w:rsidP="00940C2F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425CDC" w:rsidRPr="009E2FB5" w:rsidTr="00940C2F">
        <w:trPr>
          <w:trHeight w:val="603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Default="00940C2F" w:rsidP="00425CDC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Yönetim ve Kurumsal Eğitimler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CDC" w:rsidRDefault="00940C2F" w:rsidP="00425CDC">
            <w:pPr>
              <w:jc w:val="center"/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5CDC" w:rsidRPr="00BF73E3" w:rsidRDefault="00BF73E3" w:rsidP="00BF73E3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BF73E3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4.02.02.03.002</w:t>
            </w:r>
          </w:p>
        </w:tc>
      </w:tr>
    </w:tbl>
    <w:p w:rsidR="00055CC8" w:rsidRPr="009E2FB5" w:rsidRDefault="006841AD" w:rsidP="00675BD8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ETKİNLİĞİN ADI</w:t>
      </w:r>
    </w:p>
    <w:p w:rsidR="003B6E80" w:rsidRPr="009E2FB5" w:rsidRDefault="003B6E80" w:rsidP="003B6E80">
      <w:pPr>
        <w:spacing w:before="240" w:after="0" w:line="360" w:lineRule="auto"/>
        <w:ind w:left="12" w:firstLine="708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Okul Aile İşbirliği </w:t>
      </w:r>
      <w:r w:rsidR="008C1905" w:rsidRPr="009E2FB5">
        <w:rPr>
          <w:rFonts w:ascii="Times New Roman" w:hAnsi="Times New Roman"/>
          <w:sz w:val="24"/>
          <w:szCs w:val="24"/>
        </w:rPr>
        <w:t xml:space="preserve">Geliştirme </w:t>
      </w:r>
      <w:r w:rsidRPr="009E2FB5">
        <w:rPr>
          <w:rFonts w:ascii="Times New Roman" w:hAnsi="Times New Roman"/>
          <w:sz w:val="24"/>
          <w:szCs w:val="24"/>
        </w:rPr>
        <w:t>Programı</w:t>
      </w:r>
      <w:r w:rsidR="008C1905" w:rsidRPr="009E2FB5">
        <w:rPr>
          <w:rFonts w:ascii="Times New Roman" w:hAnsi="Times New Roman"/>
          <w:sz w:val="24"/>
          <w:szCs w:val="24"/>
        </w:rPr>
        <w:t xml:space="preserve"> Eğitimi Kursu</w:t>
      </w:r>
    </w:p>
    <w:p w:rsidR="006841AD" w:rsidRPr="009E2FB5" w:rsidRDefault="006841AD" w:rsidP="00702B33">
      <w:pPr>
        <w:pStyle w:val="ListeParagraf"/>
        <w:numPr>
          <w:ilvl w:val="0"/>
          <w:numId w:val="9"/>
        </w:num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ETKİNLİĞİN AMAÇLARI</w:t>
      </w:r>
    </w:p>
    <w:p w:rsidR="00702B33" w:rsidRPr="009E2FB5" w:rsidRDefault="00702B33" w:rsidP="00702B33">
      <w:pPr>
        <w:spacing w:before="240"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Bu faaliyet; </w:t>
      </w:r>
      <w:r w:rsidR="009E22C1" w:rsidRPr="009E2FB5">
        <w:rPr>
          <w:rFonts w:ascii="Times New Roman" w:hAnsi="Times New Roman"/>
          <w:sz w:val="24"/>
          <w:szCs w:val="24"/>
        </w:rPr>
        <w:t>“</w:t>
      </w:r>
      <w:r w:rsidRPr="009E2FB5">
        <w:rPr>
          <w:rFonts w:ascii="Times New Roman" w:hAnsi="Times New Roman"/>
          <w:sz w:val="24"/>
          <w:szCs w:val="24"/>
        </w:rPr>
        <w:t>Okul Aile İşbirliği Programı</w:t>
      </w:r>
      <w:r w:rsidR="009E22C1" w:rsidRPr="009E2FB5">
        <w:rPr>
          <w:rFonts w:ascii="Times New Roman" w:hAnsi="Times New Roman"/>
          <w:bCs/>
          <w:sz w:val="24"/>
          <w:szCs w:val="24"/>
        </w:rPr>
        <w:t>”</w:t>
      </w:r>
      <w:r w:rsidRPr="009E2FB5">
        <w:rPr>
          <w:rFonts w:ascii="Times New Roman" w:hAnsi="Times New Roman"/>
          <w:bCs/>
          <w:sz w:val="24"/>
          <w:szCs w:val="24"/>
        </w:rPr>
        <w:t xml:space="preserve"> proje</w:t>
      </w:r>
      <w:r w:rsidR="0009398C" w:rsidRPr="009E2FB5">
        <w:rPr>
          <w:rFonts w:ascii="Times New Roman" w:hAnsi="Times New Roman"/>
          <w:bCs/>
          <w:sz w:val="24"/>
          <w:szCs w:val="24"/>
        </w:rPr>
        <w:t>si</w:t>
      </w:r>
      <w:r w:rsidRPr="009E2FB5">
        <w:rPr>
          <w:rFonts w:ascii="Times New Roman" w:hAnsi="Times New Roman"/>
          <w:bCs/>
          <w:sz w:val="24"/>
          <w:szCs w:val="24"/>
        </w:rPr>
        <w:t xml:space="preserve"> kapsamında geliştirilen modüller aracılığıyla </w:t>
      </w:r>
      <w:r w:rsidRPr="009E2FB5">
        <w:rPr>
          <w:rFonts w:ascii="Times New Roman" w:hAnsi="Times New Roman"/>
          <w:sz w:val="24"/>
          <w:szCs w:val="24"/>
        </w:rPr>
        <w:t>öğretmenlerin Okul Aile İşbirliği  ile ilgili bilgi, beceri, değer ve farkındalıklarını artırmak</w:t>
      </w:r>
      <w:r w:rsidR="009D3462">
        <w:rPr>
          <w:rFonts w:ascii="Times New Roman" w:hAnsi="Times New Roman"/>
          <w:sz w:val="24"/>
          <w:szCs w:val="24"/>
        </w:rPr>
        <w:t xml:space="preserve"> </w:t>
      </w:r>
      <w:r w:rsidRPr="009E2FB5">
        <w:rPr>
          <w:rFonts w:ascii="Times New Roman" w:hAnsi="Times New Roman"/>
          <w:sz w:val="24"/>
          <w:szCs w:val="24"/>
        </w:rPr>
        <w:t xml:space="preserve">amacıyla </w:t>
      </w:r>
      <w:proofErr w:type="spellStart"/>
      <w:proofErr w:type="gramStart"/>
      <w:r w:rsidRPr="009E2FB5">
        <w:rPr>
          <w:rFonts w:ascii="Times New Roman" w:hAnsi="Times New Roman"/>
          <w:sz w:val="24"/>
          <w:szCs w:val="24"/>
        </w:rPr>
        <w:t>düzenlenmektedir.</w:t>
      </w:r>
      <w:r w:rsidR="000E702B" w:rsidRPr="009E2FB5">
        <w:rPr>
          <w:rFonts w:ascii="Times New Roman" w:hAnsi="Times New Roman"/>
          <w:sz w:val="24"/>
          <w:szCs w:val="24"/>
        </w:rPr>
        <w:t>Bu</w:t>
      </w:r>
      <w:proofErr w:type="spellEnd"/>
      <w:proofErr w:type="gramEnd"/>
      <w:r w:rsidR="000E702B" w:rsidRPr="009E2FB5">
        <w:rPr>
          <w:rFonts w:ascii="Times New Roman" w:hAnsi="Times New Roman"/>
          <w:sz w:val="24"/>
          <w:szCs w:val="24"/>
        </w:rPr>
        <w:t xml:space="preserve"> faaliyeti başarı ile tamamlayan kursiyer;</w:t>
      </w:r>
    </w:p>
    <w:p w:rsidR="00FC5F04" w:rsidRPr="009E2FB5" w:rsidRDefault="00FC5F04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Okul </w:t>
      </w:r>
      <w:r w:rsidR="0014561D" w:rsidRPr="009E2FB5">
        <w:rPr>
          <w:rStyle w:val="Gl"/>
          <w:rFonts w:ascii="Times New Roman" w:hAnsi="Times New Roman"/>
          <w:b w:val="0"/>
          <w:bCs w:val="0"/>
          <w:sz w:val="24"/>
          <w:szCs w:val="24"/>
        </w:rPr>
        <w:t>a</w:t>
      </w:r>
      <w:r w:rsidRPr="009E2FB5">
        <w:rPr>
          <w:rStyle w:val="Gl"/>
          <w:rFonts w:ascii="Times New Roman" w:hAnsi="Times New Roman"/>
          <w:b w:val="0"/>
          <w:bCs w:val="0"/>
          <w:sz w:val="24"/>
          <w:szCs w:val="24"/>
        </w:rPr>
        <w:t xml:space="preserve">ile İşbirliği tanımını ve </w:t>
      </w:r>
      <w:r w:rsidRPr="009E2FB5">
        <w:rPr>
          <w:rFonts w:ascii="Times New Roman" w:hAnsi="Times New Roman"/>
          <w:sz w:val="24"/>
          <w:szCs w:val="24"/>
        </w:rPr>
        <w:t xml:space="preserve">ilgili kavramları </w:t>
      </w:r>
      <w:r w:rsidR="000E702B" w:rsidRPr="009E2FB5">
        <w:rPr>
          <w:rFonts w:ascii="Times New Roman" w:hAnsi="Times New Roman"/>
          <w:sz w:val="24"/>
          <w:szCs w:val="24"/>
        </w:rPr>
        <w:t>açıklar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FC5F04" w:rsidRPr="009E2FB5" w:rsidRDefault="0014561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Okul a</w:t>
      </w:r>
      <w:r w:rsidR="007B765F" w:rsidRPr="009E2FB5">
        <w:rPr>
          <w:rFonts w:ascii="Times New Roman" w:hAnsi="Times New Roman"/>
          <w:sz w:val="24"/>
          <w:szCs w:val="24"/>
        </w:rPr>
        <w:t>ile işbirliğinin ön</w:t>
      </w:r>
      <w:r w:rsidR="00FC5F04" w:rsidRPr="009E2FB5">
        <w:rPr>
          <w:rFonts w:ascii="Times New Roman" w:hAnsi="Times New Roman"/>
          <w:sz w:val="24"/>
          <w:szCs w:val="24"/>
        </w:rPr>
        <w:t>emini kavrar</w:t>
      </w:r>
      <w:r w:rsidR="007B765F" w:rsidRPr="009E2FB5">
        <w:rPr>
          <w:rFonts w:ascii="Times New Roman" w:hAnsi="Times New Roman"/>
          <w:sz w:val="24"/>
          <w:szCs w:val="24"/>
        </w:rPr>
        <w:t>.</w:t>
      </w:r>
    </w:p>
    <w:p w:rsidR="00FC5F04" w:rsidRPr="009E2FB5" w:rsidRDefault="0014561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Okul a</w:t>
      </w:r>
      <w:r w:rsidR="00B177D8" w:rsidRPr="009E2FB5">
        <w:rPr>
          <w:rFonts w:ascii="Times New Roman" w:hAnsi="Times New Roman"/>
          <w:sz w:val="24"/>
          <w:szCs w:val="24"/>
        </w:rPr>
        <w:t>ile işbirliği temel bi</w:t>
      </w:r>
      <w:r w:rsidR="00FC5F04" w:rsidRPr="009E2FB5">
        <w:rPr>
          <w:rFonts w:ascii="Times New Roman" w:hAnsi="Times New Roman"/>
          <w:sz w:val="24"/>
          <w:szCs w:val="24"/>
        </w:rPr>
        <w:t xml:space="preserve">leşenlerini </w:t>
      </w:r>
      <w:r w:rsidR="000E702B" w:rsidRPr="009E2FB5">
        <w:rPr>
          <w:rFonts w:ascii="Times New Roman" w:hAnsi="Times New Roman"/>
          <w:sz w:val="24"/>
          <w:szCs w:val="24"/>
        </w:rPr>
        <w:t>sıralar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FC5F04" w:rsidRPr="009E2FB5" w:rsidRDefault="0014561D" w:rsidP="00AA53BD">
      <w:pPr>
        <w:pStyle w:val="ListeParagraf"/>
        <w:numPr>
          <w:ilvl w:val="0"/>
          <w:numId w:val="26"/>
        </w:numPr>
        <w:ind w:left="1134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Okul a</w:t>
      </w:r>
      <w:r w:rsidR="00FC5F04" w:rsidRPr="009E2FB5">
        <w:rPr>
          <w:rFonts w:ascii="Times New Roman" w:hAnsi="Times New Roman"/>
          <w:sz w:val="24"/>
          <w:szCs w:val="24"/>
        </w:rPr>
        <w:t xml:space="preserve">ile işbirliği </w:t>
      </w:r>
      <w:r w:rsidR="00305906" w:rsidRPr="009E2FB5">
        <w:rPr>
          <w:rFonts w:ascii="Times New Roman" w:hAnsi="Times New Roman"/>
          <w:sz w:val="24"/>
          <w:szCs w:val="24"/>
        </w:rPr>
        <w:t>yaklaşımlarını</w:t>
      </w:r>
      <w:r w:rsidR="009D3462">
        <w:rPr>
          <w:rFonts w:ascii="Times New Roman" w:hAnsi="Times New Roman"/>
          <w:sz w:val="24"/>
          <w:szCs w:val="24"/>
        </w:rPr>
        <w:t xml:space="preserve"> </w:t>
      </w:r>
      <w:r w:rsidR="00045EF1" w:rsidRPr="009E2FB5">
        <w:rPr>
          <w:rFonts w:ascii="Times New Roman" w:hAnsi="Times New Roman"/>
          <w:sz w:val="24"/>
          <w:szCs w:val="24"/>
        </w:rPr>
        <w:t>açıklar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A66ED0" w:rsidRPr="009E2FB5" w:rsidRDefault="00A66ED0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  <w:lang w:eastAsia="tr-TR"/>
        </w:rPr>
        <w:t>Bireylerin birbirinden ayrı ve farklı katkılarının bütüne etkilerini</w:t>
      </w:r>
      <w:r w:rsidR="009D346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9E2FB5">
        <w:rPr>
          <w:rFonts w:ascii="Times New Roman" w:hAnsi="Times New Roman"/>
          <w:sz w:val="24"/>
          <w:szCs w:val="24"/>
          <w:lang w:eastAsia="tr-TR"/>
        </w:rPr>
        <w:t>oyun</w:t>
      </w:r>
      <w:r w:rsidR="000E702B" w:rsidRPr="009E2FB5">
        <w:rPr>
          <w:rFonts w:ascii="Times New Roman" w:hAnsi="Times New Roman"/>
          <w:sz w:val="24"/>
          <w:szCs w:val="24"/>
          <w:lang w:eastAsia="tr-TR"/>
        </w:rPr>
        <w:t>lar</w:t>
      </w:r>
      <w:r w:rsidRPr="009E2FB5">
        <w:rPr>
          <w:rFonts w:ascii="Times New Roman" w:hAnsi="Times New Roman"/>
          <w:sz w:val="24"/>
          <w:szCs w:val="24"/>
          <w:lang w:eastAsia="tr-TR"/>
        </w:rPr>
        <w:t xml:space="preserve"> aracılığı ile </w:t>
      </w:r>
      <w:r w:rsidR="000E702B" w:rsidRPr="009E2FB5">
        <w:rPr>
          <w:rFonts w:ascii="Times New Roman" w:hAnsi="Times New Roman"/>
          <w:sz w:val="24"/>
          <w:szCs w:val="24"/>
          <w:lang w:eastAsia="tr-TR"/>
        </w:rPr>
        <w:t>fark eder</w:t>
      </w:r>
      <w:r w:rsidR="00347481">
        <w:rPr>
          <w:rFonts w:ascii="Times New Roman" w:hAnsi="Times New Roman"/>
          <w:sz w:val="24"/>
          <w:szCs w:val="24"/>
          <w:lang w:eastAsia="tr-TR"/>
        </w:rPr>
        <w:t>.</w:t>
      </w:r>
    </w:p>
    <w:p w:rsidR="00C860B3" w:rsidRPr="009E2FB5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Ekosi</w:t>
      </w:r>
      <w:r w:rsidR="00FC5F04" w:rsidRPr="009E2FB5">
        <w:rPr>
          <w:rFonts w:ascii="Times New Roman" w:hAnsi="Times New Roman"/>
          <w:sz w:val="24"/>
          <w:szCs w:val="24"/>
        </w:rPr>
        <w:t>stem yaklaşım</w:t>
      </w:r>
      <w:r w:rsidRPr="009E2FB5">
        <w:rPr>
          <w:rFonts w:ascii="Times New Roman" w:hAnsi="Times New Roman"/>
          <w:sz w:val="24"/>
          <w:szCs w:val="24"/>
        </w:rPr>
        <w:t>ını</w:t>
      </w:r>
      <w:r w:rsidR="00FC5F04" w:rsidRPr="009E2FB5">
        <w:rPr>
          <w:rFonts w:ascii="Times New Roman" w:hAnsi="Times New Roman"/>
          <w:sz w:val="24"/>
          <w:szCs w:val="24"/>
        </w:rPr>
        <w:t xml:space="preserve"> tanımlar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FC5F04" w:rsidRPr="009E2FB5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Okul – aile iş birliğinde </w:t>
      </w:r>
      <w:r w:rsidR="000E702B" w:rsidRPr="009E2FB5">
        <w:rPr>
          <w:rFonts w:ascii="Times New Roman" w:hAnsi="Times New Roman"/>
          <w:sz w:val="24"/>
          <w:szCs w:val="24"/>
        </w:rPr>
        <w:t>kullanılan</w:t>
      </w:r>
      <w:r w:rsidR="00FC5F04" w:rsidRPr="009E2FB5">
        <w:rPr>
          <w:rFonts w:ascii="Times New Roman" w:hAnsi="Times New Roman"/>
          <w:sz w:val="24"/>
          <w:szCs w:val="24"/>
        </w:rPr>
        <w:t xml:space="preserve"> yöntem ve araçlar hakkında bilgi sahibi olur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C860B3" w:rsidRPr="009E2FB5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</w:t>
      </w:r>
      <w:r w:rsidR="00FC5F04" w:rsidRPr="009E2FB5">
        <w:rPr>
          <w:rFonts w:ascii="Times New Roman" w:hAnsi="Times New Roman"/>
          <w:sz w:val="24"/>
          <w:szCs w:val="24"/>
        </w:rPr>
        <w:t xml:space="preserve">kul –aile işbirliğinde </w:t>
      </w:r>
      <w:proofErr w:type="spellStart"/>
      <w:r w:rsidR="00FC5F04" w:rsidRPr="009E2FB5">
        <w:rPr>
          <w:rFonts w:ascii="Times New Roman" w:hAnsi="Times New Roman"/>
          <w:sz w:val="24"/>
          <w:szCs w:val="24"/>
        </w:rPr>
        <w:t>kullanabilleceği</w:t>
      </w:r>
      <w:proofErr w:type="spellEnd"/>
      <w:r w:rsidR="00FC5F04" w:rsidRPr="009E2FB5">
        <w:rPr>
          <w:rFonts w:ascii="Times New Roman" w:hAnsi="Times New Roman"/>
          <w:sz w:val="24"/>
          <w:szCs w:val="24"/>
        </w:rPr>
        <w:t xml:space="preserve"> yöntem ve araçları ihtiyacına göre kullanır.</w:t>
      </w:r>
    </w:p>
    <w:p w:rsidR="00FC5F04" w:rsidRPr="009E2FB5" w:rsidRDefault="00FC5F04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</w:t>
      </w:r>
      <w:r w:rsidR="00B177D8" w:rsidRPr="009E2FB5">
        <w:rPr>
          <w:rFonts w:ascii="Times New Roman" w:hAnsi="Times New Roman"/>
          <w:sz w:val="24"/>
          <w:szCs w:val="24"/>
        </w:rPr>
        <w:t>kul- a</w:t>
      </w:r>
      <w:r w:rsidRPr="009E2FB5">
        <w:rPr>
          <w:rFonts w:ascii="Times New Roman" w:hAnsi="Times New Roman"/>
          <w:sz w:val="24"/>
          <w:szCs w:val="24"/>
        </w:rPr>
        <w:t>i</w:t>
      </w:r>
      <w:r w:rsidR="00B177D8" w:rsidRPr="009E2FB5">
        <w:rPr>
          <w:rFonts w:ascii="Times New Roman" w:hAnsi="Times New Roman"/>
          <w:sz w:val="24"/>
          <w:szCs w:val="24"/>
        </w:rPr>
        <w:t>l</w:t>
      </w:r>
      <w:r w:rsidRPr="009E2FB5">
        <w:rPr>
          <w:rFonts w:ascii="Times New Roman" w:hAnsi="Times New Roman"/>
          <w:sz w:val="24"/>
          <w:szCs w:val="24"/>
        </w:rPr>
        <w:t>e işbirliğinde kullanılan temel iletişim becerilerini</w:t>
      </w:r>
      <w:r w:rsidR="009D3462">
        <w:rPr>
          <w:rFonts w:ascii="Times New Roman" w:hAnsi="Times New Roman"/>
          <w:sz w:val="24"/>
          <w:szCs w:val="24"/>
        </w:rPr>
        <w:t xml:space="preserve"> </w:t>
      </w:r>
      <w:r w:rsidR="00D71F46" w:rsidRPr="009E2FB5">
        <w:rPr>
          <w:rFonts w:ascii="Times New Roman" w:hAnsi="Times New Roman"/>
          <w:sz w:val="24"/>
          <w:szCs w:val="24"/>
        </w:rPr>
        <w:t>uygular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C860B3" w:rsidRPr="009E2FB5" w:rsidRDefault="00AA53BD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  <w:lang w:eastAsia="tr-TR"/>
        </w:rPr>
        <w:t>Temel becerilere ve bu becerilere yönelik tutum, uygulamalar</w:t>
      </w:r>
      <w:r w:rsidR="009D3462">
        <w:rPr>
          <w:rFonts w:ascii="Times New Roman" w:hAnsi="Times New Roman"/>
          <w:sz w:val="24"/>
          <w:szCs w:val="24"/>
          <w:lang w:eastAsia="tr-TR"/>
        </w:rPr>
        <w:t xml:space="preserve"> </w:t>
      </w:r>
      <w:r w:rsidRPr="009E2FB5">
        <w:rPr>
          <w:rFonts w:ascii="Times New Roman" w:hAnsi="Times New Roman"/>
          <w:sz w:val="24"/>
          <w:szCs w:val="24"/>
          <w:lang w:eastAsia="tr-TR"/>
        </w:rPr>
        <w:t xml:space="preserve">ve </w:t>
      </w:r>
      <w:r w:rsidR="000E702B" w:rsidRPr="009E2FB5">
        <w:rPr>
          <w:rFonts w:ascii="Times New Roman" w:hAnsi="Times New Roman"/>
          <w:sz w:val="24"/>
          <w:szCs w:val="24"/>
          <w:lang w:eastAsia="tr-TR"/>
        </w:rPr>
        <w:t>karşılaşılan</w:t>
      </w:r>
      <w:r w:rsidRPr="009E2FB5">
        <w:rPr>
          <w:rFonts w:ascii="Times New Roman" w:hAnsi="Times New Roman"/>
          <w:sz w:val="24"/>
          <w:szCs w:val="24"/>
          <w:lang w:eastAsia="tr-TR"/>
        </w:rPr>
        <w:t xml:space="preserve"> sorunlar ile ilgili örnek </w:t>
      </w:r>
      <w:r w:rsidR="00C860B3" w:rsidRPr="009E2FB5">
        <w:rPr>
          <w:rFonts w:ascii="Times New Roman" w:hAnsi="Times New Roman"/>
          <w:sz w:val="24"/>
          <w:szCs w:val="24"/>
        </w:rPr>
        <w:t>olayları inceler</w:t>
      </w:r>
      <w:r w:rsidRPr="009E2FB5">
        <w:rPr>
          <w:rFonts w:ascii="Times New Roman" w:hAnsi="Times New Roman"/>
          <w:sz w:val="24"/>
          <w:szCs w:val="24"/>
        </w:rPr>
        <w:t>.</w:t>
      </w:r>
    </w:p>
    <w:p w:rsidR="00C860B3" w:rsidRPr="009E2FB5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Yıl boyunca okul </w:t>
      </w:r>
      <w:r w:rsidR="00C860B3" w:rsidRPr="009E2FB5">
        <w:rPr>
          <w:rFonts w:ascii="Times New Roman" w:hAnsi="Times New Roman"/>
          <w:sz w:val="24"/>
          <w:szCs w:val="24"/>
        </w:rPr>
        <w:t>a</w:t>
      </w:r>
      <w:r w:rsidRPr="009E2FB5">
        <w:rPr>
          <w:rFonts w:ascii="Times New Roman" w:hAnsi="Times New Roman"/>
          <w:sz w:val="24"/>
          <w:szCs w:val="24"/>
        </w:rPr>
        <w:t>ile işbirliğinde yapacağı</w:t>
      </w:r>
      <w:r w:rsidR="00C860B3" w:rsidRPr="009E2FB5">
        <w:rPr>
          <w:rFonts w:ascii="Times New Roman" w:hAnsi="Times New Roman"/>
          <w:sz w:val="24"/>
          <w:szCs w:val="24"/>
        </w:rPr>
        <w:t xml:space="preserve"> çalışmaları planlar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C860B3" w:rsidRPr="009E2FB5" w:rsidRDefault="00C860B3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Okul Aile işbirliği Eylem planı hazırlar</w:t>
      </w:r>
      <w:r w:rsidR="00347481">
        <w:rPr>
          <w:rFonts w:ascii="Times New Roman" w:hAnsi="Times New Roman"/>
          <w:sz w:val="24"/>
          <w:szCs w:val="24"/>
        </w:rPr>
        <w:t>.</w:t>
      </w:r>
    </w:p>
    <w:p w:rsidR="00B177D8" w:rsidRPr="009E2FB5" w:rsidRDefault="00B177D8" w:rsidP="00AA53BD">
      <w:pPr>
        <w:pStyle w:val="ListeParagraf"/>
        <w:numPr>
          <w:ilvl w:val="0"/>
          <w:numId w:val="26"/>
        </w:numPr>
        <w:spacing w:before="240" w:after="0" w:line="36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Öğrencilerin gelişim ve öğrenme özelliklerine ilişkin bilgisini öğretim süreçleri ile ilişkilendirir.</w:t>
      </w:r>
    </w:p>
    <w:p w:rsidR="00A77474" w:rsidRDefault="00B177D8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9E2FB5">
        <w:rPr>
          <w:rFonts w:ascii="Times New Roman" w:hAnsi="Times New Roman"/>
          <w:sz w:val="24"/>
          <w:szCs w:val="24"/>
          <w:lang w:eastAsia="tr-TR"/>
        </w:rPr>
        <w:lastRenderedPageBreak/>
        <w:t xml:space="preserve">Eğitim paydaşlarının hak ve </w:t>
      </w:r>
      <w:proofErr w:type="spellStart"/>
      <w:r w:rsidRPr="009E2FB5">
        <w:rPr>
          <w:rFonts w:ascii="Times New Roman" w:hAnsi="Times New Roman"/>
          <w:sz w:val="24"/>
          <w:szCs w:val="24"/>
          <w:lang w:eastAsia="tr-TR"/>
        </w:rPr>
        <w:t>sonımluluklarını</w:t>
      </w:r>
      <w:r w:rsidR="000E702B" w:rsidRPr="009E2FB5">
        <w:rPr>
          <w:rFonts w:ascii="Times New Roman" w:hAnsi="Times New Roman"/>
          <w:sz w:val="24"/>
          <w:szCs w:val="24"/>
          <w:lang w:eastAsia="tr-TR"/>
        </w:rPr>
        <w:t>açıklar</w:t>
      </w:r>
      <w:proofErr w:type="spellEnd"/>
      <w:r w:rsidR="00347481">
        <w:rPr>
          <w:rFonts w:ascii="Times New Roman" w:hAnsi="Times New Roman"/>
          <w:sz w:val="24"/>
          <w:szCs w:val="24"/>
          <w:lang w:eastAsia="tr-TR"/>
        </w:rPr>
        <w:t>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 xml:space="preserve">Alanının öğretiminde kullanılabilecek farklı </w:t>
      </w:r>
      <w:proofErr w:type="gramStart"/>
      <w:r w:rsidRPr="00A77474">
        <w:rPr>
          <w:rFonts w:ascii="Times New Roman" w:hAnsi="Times New Roman"/>
          <w:sz w:val="24"/>
          <w:szCs w:val="24"/>
        </w:rPr>
        <w:t>strateji,yöntem</w:t>
      </w:r>
      <w:proofErr w:type="gramEnd"/>
      <w:r w:rsidRPr="00A77474">
        <w:rPr>
          <w:rFonts w:ascii="Times New Roman" w:hAnsi="Times New Roman"/>
          <w:sz w:val="24"/>
          <w:szCs w:val="24"/>
        </w:rPr>
        <w:t xml:space="preserve"> ve teknikleri karşılaştırır.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Sağlıklı güvenli ve estetik öğrenme ortamları düzenler.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Meslektaşlarıyla bilgi ver deneyim paylaşımına açıktır.</w:t>
      </w:r>
    </w:p>
    <w:p w:rsidR="00A77474" w:rsidRPr="00A77474" w:rsidRDefault="00A77474" w:rsidP="00A77474">
      <w:pPr>
        <w:pStyle w:val="ListeParagraf"/>
        <w:numPr>
          <w:ilvl w:val="0"/>
          <w:numId w:val="26"/>
        </w:numPr>
        <w:spacing w:line="360" w:lineRule="auto"/>
        <w:ind w:left="1134"/>
        <w:rPr>
          <w:rFonts w:ascii="Times New Roman" w:hAnsi="Times New Roman"/>
          <w:sz w:val="24"/>
          <w:szCs w:val="24"/>
          <w:lang w:eastAsia="tr-TR"/>
        </w:rPr>
      </w:pPr>
      <w:r w:rsidRPr="00A77474">
        <w:rPr>
          <w:rFonts w:ascii="Times New Roman" w:hAnsi="Times New Roman"/>
          <w:sz w:val="24"/>
          <w:szCs w:val="24"/>
        </w:rPr>
        <w:t>Kişisel ve mesleki açıdan kendisini geliştirmeye yönelik faaliyetlerde bulunur.</w:t>
      </w:r>
    </w:p>
    <w:p w:rsidR="0007079C" w:rsidRPr="0007079C" w:rsidRDefault="0007079C" w:rsidP="0007079C">
      <w:pPr>
        <w:pStyle w:val="ListeParagraf"/>
        <w:spacing w:before="240" w:after="0" w:line="36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bookmarkStart w:id="1" w:name="_Hlk506972658"/>
      <w:r w:rsidRPr="0007079C">
        <w:rPr>
          <w:rFonts w:ascii="Times New Roman" w:hAnsi="Times New Roman"/>
          <w:b/>
          <w:sz w:val="24"/>
          <w:szCs w:val="24"/>
          <w:lang w:eastAsia="tr-TR"/>
        </w:rPr>
        <w:t>3</w:t>
      </w:r>
      <w:r>
        <w:rPr>
          <w:rFonts w:ascii="Times New Roman" w:hAnsi="Times New Roman"/>
          <w:sz w:val="24"/>
          <w:szCs w:val="24"/>
          <w:lang w:eastAsia="tr-TR"/>
        </w:rPr>
        <w:t xml:space="preserve">. </w:t>
      </w:r>
      <w:r w:rsidR="006841AD" w:rsidRPr="009E2FB5">
        <w:rPr>
          <w:rFonts w:ascii="Times New Roman" w:hAnsi="Times New Roman"/>
          <w:b/>
          <w:sz w:val="24"/>
          <w:szCs w:val="24"/>
        </w:rPr>
        <w:t>ETKİNLİĞİN İLİŞKİLİ OLDUĞU YETERLİKLER</w:t>
      </w:r>
      <w:bookmarkEnd w:id="1"/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7079C">
        <w:rPr>
          <w:rFonts w:ascii="Times New Roman" w:hAnsi="Times New Roman"/>
          <w:b/>
          <w:sz w:val="24"/>
          <w:szCs w:val="24"/>
        </w:rPr>
        <w:t xml:space="preserve"> A. MESLEKİ BİLGİ</w:t>
      </w:r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526BD5">
        <w:rPr>
          <w:rFonts w:ascii="Times New Roman" w:hAnsi="Times New Roman"/>
          <w:b/>
          <w:sz w:val="24"/>
          <w:szCs w:val="24"/>
        </w:rPr>
        <w:t xml:space="preserve"> </w:t>
      </w:r>
      <w:r w:rsidRPr="0007079C">
        <w:rPr>
          <w:rFonts w:ascii="Times New Roman" w:hAnsi="Times New Roman"/>
          <w:b/>
          <w:sz w:val="24"/>
          <w:szCs w:val="24"/>
        </w:rPr>
        <w:t xml:space="preserve"> </w:t>
      </w:r>
      <w:r w:rsidRPr="0007079C">
        <w:rPr>
          <w:rFonts w:ascii="Times New Roman" w:hAnsi="Times New Roman"/>
          <w:sz w:val="24"/>
          <w:szCs w:val="24"/>
        </w:rPr>
        <w:t>A1. Alan Bilgisi</w:t>
      </w:r>
    </w:p>
    <w:p w:rsidR="0007079C" w:rsidRPr="0007079C" w:rsidRDefault="00526BD5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="0007079C" w:rsidRPr="0007079C">
        <w:rPr>
          <w:rFonts w:ascii="Times New Roman" w:hAnsi="Times New Roman"/>
          <w:sz w:val="24"/>
          <w:szCs w:val="24"/>
        </w:rPr>
        <w:t>A2. Alan Eğitimi Bilgisi</w:t>
      </w:r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07079C">
        <w:rPr>
          <w:rFonts w:ascii="Times New Roman" w:hAnsi="Times New Roman"/>
          <w:sz w:val="24"/>
          <w:szCs w:val="24"/>
        </w:rPr>
        <w:t xml:space="preserve">  </w:t>
      </w:r>
      <w:r w:rsidRPr="0007079C">
        <w:rPr>
          <w:rFonts w:ascii="Times New Roman" w:hAnsi="Times New Roman"/>
          <w:b/>
          <w:sz w:val="24"/>
          <w:szCs w:val="24"/>
        </w:rPr>
        <w:t>B. MESLEKİ BECERİ</w:t>
      </w:r>
    </w:p>
    <w:p w:rsidR="0007079C" w:rsidRPr="0007079C" w:rsidRDefault="00526BD5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07079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07079C" w:rsidRPr="0007079C">
        <w:rPr>
          <w:rFonts w:ascii="Times New Roman" w:hAnsi="Times New Roman"/>
          <w:sz w:val="24"/>
          <w:szCs w:val="24"/>
        </w:rPr>
        <w:t>B1.Eğitim Öğretimi Planlama</w:t>
      </w:r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 w:rsidRPr="0007079C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526BD5">
        <w:rPr>
          <w:rFonts w:ascii="Times New Roman" w:hAnsi="Times New Roman"/>
          <w:sz w:val="24"/>
          <w:szCs w:val="24"/>
        </w:rPr>
        <w:t xml:space="preserve"> </w:t>
      </w:r>
      <w:r w:rsidRPr="000707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7079C">
        <w:rPr>
          <w:rFonts w:ascii="Times New Roman" w:hAnsi="Times New Roman"/>
          <w:sz w:val="24"/>
          <w:szCs w:val="24"/>
        </w:rPr>
        <w:t>B2.Öğrenme Ortamları Oluşturma</w:t>
      </w:r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526BD5">
        <w:rPr>
          <w:rFonts w:ascii="Times New Roman" w:hAnsi="Times New Roman"/>
          <w:sz w:val="24"/>
          <w:szCs w:val="24"/>
        </w:rPr>
        <w:t xml:space="preserve">   </w:t>
      </w:r>
      <w:r w:rsidRPr="0007079C">
        <w:rPr>
          <w:rFonts w:ascii="Times New Roman" w:hAnsi="Times New Roman"/>
          <w:sz w:val="24"/>
          <w:szCs w:val="24"/>
        </w:rPr>
        <w:t>B3.Öğretme ve Öğrenme Sürecini Yönetme</w:t>
      </w:r>
    </w:p>
    <w:p w:rsidR="0007079C" w:rsidRPr="0007079C" w:rsidRDefault="0007079C" w:rsidP="00526BD5">
      <w:pPr>
        <w:spacing w:line="23" w:lineRule="atLeast"/>
        <w:ind w:left="142" w:hanging="142"/>
        <w:jc w:val="both"/>
        <w:rPr>
          <w:rFonts w:ascii="Times New Roman" w:hAnsi="Times New Roman"/>
          <w:b/>
          <w:sz w:val="24"/>
          <w:szCs w:val="24"/>
        </w:rPr>
      </w:pPr>
      <w:r w:rsidRPr="0007079C">
        <w:rPr>
          <w:rFonts w:ascii="Times New Roman" w:hAnsi="Times New Roman"/>
          <w:b/>
          <w:sz w:val="24"/>
          <w:szCs w:val="24"/>
        </w:rPr>
        <w:t xml:space="preserve">    C. TUTUM VE DEĞERLER</w:t>
      </w:r>
    </w:p>
    <w:p w:rsidR="0007079C" w:rsidRPr="0007079C" w:rsidRDefault="0007079C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 w:rsidRPr="0007079C">
        <w:rPr>
          <w:rFonts w:ascii="Times New Roman" w:hAnsi="Times New Roman"/>
          <w:b/>
          <w:sz w:val="24"/>
          <w:szCs w:val="24"/>
        </w:rPr>
        <w:t xml:space="preserve">       </w:t>
      </w:r>
      <w:r w:rsidRPr="0007079C">
        <w:rPr>
          <w:rFonts w:ascii="Times New Roman" w:hAnsi="Times New Roman"/>
          <w:sz w:val="24"/>
          <w:szCs w:val="24"/>
        </w:rPr>
        <w:t>C3. İletişim ve İş Birliği</w:t>
      </w:r>
    </w:p>
    <w:p w:rsidR="0007079C" w:rsidRPr="0007079C" w:rsidRDefault="00526BD5" w:rsidP="00526BD5">
      <w:pPr>
        <w:spacing w:line="23" w:lineRule="atLeast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7079C" w:rsidRPr="0007079C">
        <w:rPr>
          <w:rFonts w:ascii="Times New Roman" w:hAnsi="Times New Roman"/>
          <w:sz w:val="24"/>
          <w:szCs w:val="24"/>
        </w:rPr>
        <w:t>C4. Kişisel ve Mesleki Gelişim</w:t>
      </w:r>
    </w:p>
    <w:p w:rsidR="0007079C" w:rsidRDefault="006841AD" w:rsidP="0007079C">
      <w:pPr>
        <w:spacing w:before="24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 xml:space="preserve">   </w:t>
      </w:r>
      <w:r w:rsidR="0007079C">
        <w:rPr>
          <w:rFonts w:ascii="Times New Roman" w:hAnsi="Times New Roman"/>
          <w:b/>
          <w:sz w:val="24"/>
          <w:szCs w:val="24"/>
        </w:rPr>
        <w:t xml:space="preserve"> </w:t>
      </w:r>
      <w:r w:rsidRPr="009E2FB5">
        <w:rPr>
          <w:rFonts w:ascii="Times New Roman" w:hAnsi="Times New Roman"/>
          <w:b/>
          <w:sz w:val="24"/>
          <w:szCs w:val="24"/>
        </w:rPr>
        <w:t>4.  ETKİNLİĞİN SÜRESİ</w:t>
      </w:r>
      <w:r w:rsidR="0007079C">
        <w:rPr>
          <w:rFonts w:ascii="Times New Roman" w:hAnsi="Times New Roman"/>
          <w:b/>
          <w:sz w:val="24"/>
          <w:szCs w:val="24"/>
        </w:rPr>
        <w:t xml:space="preserve"> </w:t>
      </w:r>
    </w:p>
    <w:p w:rsidR="006841AD" w:rsidRPr="009E2FB5" w:rsidRDefault="0007079C" w:rsidP="0007079C">
      <w:pPr>
        <w:spacing w:before="240" w:line="36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07079C">
        <w:rPr>
          <w:rFonts w:ascii="Times New Roman" w:hAnsi="Times New Roman"/>
          <w:sz w:val="24"/>
          <w:szCs w:val="24"/>
        </w:rPr>
        <w:t>Etkinliğin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60A9B" w:rsidRPr="009E2FB5">
        <w:rPr>
          <w:rFonts w:ascii="Times New Roman" w:hAnsi="Times New Roman"/>
          <w:sz w:val="24"/>
          <w:szCs w:val="24"/>
        </w:rPr>
        <w:t xml:space="preserve">süresi </w:t>
      </w:r>
      <w:r w:rsidR="00594868" w:rsidRPr="0007079C">
        <w:rPr>
          <w:rFonts w:ascii="Times New Roman" w:hAnsi="Times New Roman"/>
          <w:sz w:val="24"/>
          <w:szCs w:val="24"/>
        </w:rPr>
        <w:t>1</w:t>
      </w:r>
      <w:r w:rsidR="00F8110D" w:rsidRPr="0007079C">
        <w:rPr>
          <w:rFonts w:ascii="Times New Roman" w:hAnsi="Times New Roman"/>
          <w:sz w:val="24"/>
          <w:szCs w:val="24"/>
        </w:rPr>
        <w:t>0</w:t>
      </w:r>
      <w:r w:rsidRPr="0007079C">
        <w:rPr>
          <w:rFonts w:ascii="Times New Roman" w:hAnsi="Times New Roman"/>
          <w:sz w:val="24"/>
          <w:szCs w:val="24"/>
        </w:rPr>
        <w:t xml:space="preserve"> </w:t>
      </w:r>
      <w:r w:rsidR="006841AD" w:rsidRPr="0007079C">
        <w:rPr>
          <w:rFonts w:ascii="Times New Roman" w:hAnsi="Times New Roman"/>
          <w:sz w:val="24"/>
          <w:szCs w:val="24"/>
        </w:rPr>
        <w:t>d</w:t>
      </w:r>
      <w:r w:rsidR="006841AD" w:rsidRPr="009E2FB5">
        <w:rPr>
          <w:rFonts w:ascii="Times New Roman" w:hAnsi="Times New Roman"/>
          <w:sz w:val="24"/>
          <w:szCs w:val="24"/>
        </w:rPr>
        <w:t>ers saatidir.</w:t>
      </w:r>
    </w:p>
    <w:p w:rsidR="006841AD" w:rsidRPr="009E2FB5" w:rsidRDefault="006841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 xml:space="preserve">   5. ETKİNLİĞİN HEDEF KİTLESİ</w:t>
      </w:r>
    </w:p>
    <w:p w:rsidR="006841AD" w:rsidRPr="009E2FB5" w:rsidRDefault="00560A9B" w:rsidP="00154A19">
      <w:pPr>
        <w:spacing w:before="240" w:after="0"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Bakanlığımıza bağlı okul ve kurumlarda görev yapan </w:t>
      </w:r>
      <w:r w:rsidR="00BF5641" w:rsidRPr="009E2FB5">
        <w:rPr>
          <w:rFonts w:ascii="Times New Roman" w:hAnsi="Times New Roman"/>
          <w:sz w:val="24"/>
          <w:szCs w:val="24"/>
        </w:rPr>
        <w:t xml:space="preserve">okul öncesi </w:t>
      </w:r>
      <w:r w:rsidR="00594868" w:rsidRPr="009E2FB5">
        <w:rPr>
          <w:rFonts w:ascii="Times New Roman" w:hAnsi="Times New Roman"/>
          <w:sz w:val="24"/>
          <w:szCs w:val="24"/>
        </w:rPr>
        <w:t xml:space="preserve">ve </w:t>
      </w:r>
      <w:r w:rsidR="008155F4">
        <w:rPr>
          <w:rFonts w:ascii="Times New Roman" w:hAnsi="Times New Roman"/>
          <w:sz w:val="24"/>
          <w:szCs w:val="24"/>
        </w:rPr>
        <w:t>sınıf</w:t>
      </w:r>
      <w:r w:rsidR="00594868" w:rsidRPr="009E2FB5">
        <w:rPr>
          <w:rFonts w:ascii="Times New Roman" w:hAnsi="Times New Roman"/>
          <w:sz w:val="24"/>
          <w:szCs w:val="24"/>
        </w:rPr>
        <w:t xml:space="preserve"> öğretmen</w:t>
      </w:r>
      <w:r w:rsidR="00BF5641" w:rsidRPr="009E2FB5">
        <w:rPr>
          <w:rFonts w:ascii="Times New Roman" w:hAnsi="Times New Roman"/>
          <w:sz w:val="24"/>
          <w:szCs w:val="24"/>
        </w:rPr>
        <w:t>leri</w:t>
      </w:r>
      <w:r w:rsidR="0007079C">
        <w:rPr>
          <w:rFonts w:ascii="Times New Roman" w:hAnsi="Times New Roman"/>
          <w:sz w:val="24"/>
          <w:szCs w:val="24"/>
        </w:rPr>
        <w:t xml:space="preserve"> </w:t>
      </w:r>
      <w:r w:rsidR="00BF5641" w:rsidRPr="009E2FB5">
        <w:rPr>
          <w:rFonts w:ascii="Times New Roman" w:hAnsi="Times New Roman"/>
          <w:sz w:val="24"/>
          <w:szCs w:val="24"/>
        </w:rPr>
        <w:t>ile</w:t>
      </w:r>
      <w:r w:rsidR="0007079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94868" w:rsidRPr="009E2FB5">
        <w:rPr>
          <w:rFonts w:ascii="Times New Roman" w:hAnsi="Times New Roman"/>
          <w:sz w:val="24"/>
          <w:szCs w:val="24"/>
        </w:rPr>
        <w:t>idareciler</w:t>
      </w:r>
      <w:proofErr w:type="gramEnd"/>
      <w:r w:rsidR="00BF5641" w:rsidRPr="009E2FB5">
        <w:rPr>
          <w:rFonts w:ascii="Times New Roman" w:hAnsi="Times New Roman"/>
          <w:sz w:val="24"/>
          <w:szCs w:val="24"/>
        </w:rPr>
        <w:t>.</w:t>
      </w:r>
    </w:p>
    <w:p w:rsidR="006841AD" w:rsidRPr="009E2FB5" w:rsidRDefault="006841AD" w:rsidP="00675BD8">
      <w:pPr>
        <w:spacing w:before="240"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6. ETKİNLİĞİN UYGULAMASI İLE İLGİLİ AÇIKLAMALAR</w:t>
      </w:r>
    </w:p>
    <w:p w:rsidR="001C4109" w:rsidRPr="009E2FB5" w:rsidRDefault="006841AD" w:rsidP="00B83110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Bu faaliyet</w:t>
      </w:r>
      <w:r w:rsidR="00B83110" w:rsidRPr="009E2FB5">
        <w:rPr>
          <w:rFonts w:ascii="Times New Roman" w:hAnsi="Times New Roman"/>
          <w:sz w:val="24"/>
          <w:szCs w:val="24"/>
        </w:rPr>
        <w:t>;</w:t>
      </w:r>
      <w:r w:rsidR="00675BD8" w:rsidRPr="009E2FB5">
        <w:rPr>
          <w:rFonts w:ascii="Times New Roman" w:hAnsi="Times New Roman"/>
          <w:sz w:val="24"/>
          <w:szCs w:val="24"/>
        </w:rPr>
        <w:t xml:space="preserve"> Millî Eğitim Bakanlığı Hizmet İ</w:t>
      </w:r>
      <w:r w:rsidRPr="009E2FB5">
        <w:rPr>
          <w:rFonts w:ascii="Times New Roman" w:hAnsi="Times New Roman"/>
          <w:sz w:val="24"/>
          <w:szCs w:val="24"/>
        </w:rPr>
        <w:t>çi Eğitim Yönetme</w:t>
      </w:r>
      <w:r w:rsidR="00FF6C44" w:rsidRPr="009E2FB5">
        <w:rPr>
          <w:rFonts w:ascii="Times New Roman" w:hAnsi="Times New Roman"/>
          <w:sz w:val="24"/>
          <w:szCs w:val="24"/>
        </w:rPr>
        <w:t xml:space="preserve">liği doğrultusunda </w:t>
      </w:r>
      <w:r w:rsidR="00BF5641" w:rsidRPr="009E2FB5">
        <w:rPr>
          <w:rFonts w:ascii="Times New Roman" w:hAnsi="Times New Roman"/>
          <w:sz w:val="24"/>
          <w:szCs w:val="24"/>
        </w:rPr>
        <w:t xml:space="preserve">mahalli </w:t>
      </w:r>
      <w:r w:rsidR="008B6749" w:rsidRPr="009E2FB5">
        <w:rPr>
          <w:rFonts w:ascii="Times New Roman" w:hAnsi="Times New Roman"/>
          <w:sz w:val="24"/>
          <w:szCs w:val="24"/>
        </w:rPr>
        <w:t xml:space="preserve">bir </w:t>
      </w:r>
      <w:r w:rsidRPr="009E2FB5">
        <w:rPr>
          <w:rFonts w:ascii="Times New Roman" w:hAnsi="Times New Roman"/>
          <w:sz w:val="24"/>
          <w:szCs w:val="24"/>
        </w:rPr>
        <w:t>faaliyet olarak yürütülecektir.</w:t>
      </w:r>
    </w:p>
    <w:p w:rsidR="006E0FEE" w:rsidRPr="009E2FB5" w:rsidRDefault="006E0FEE" w:rsidP="00A6529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Eğitim görevlisi olarak; </w:t>
      </w:r>
      <w:r w:rsidR="008B6749" w:rsidRPr="009E2FB5">
        <w:rPr>
          <w:rFonts w:ascii="Times New Roman" w:hAnsi="Times New Roman"/>
          <w:bCs/>
          <w:sz w:val="24"/>
          <w:szCs w:val="24"/>
        </w:rPr>
        <w:t xml:space="preserve">bu </w:t>
      </w:r>
      <w:r w:rsidRPr="009E2FB5">
        <w:rPr>
          <w:rFonts w:ascii="Times New Roman" w:hAnsi="Times New Roman"/>
          <w:bCs/>
          <w:sz w:val="24"/>
          <w:szCs w:val="24"/>
        </w:rPr>
        <w:t>alan</w:t>
      </w:r>
      <w:r w:rsidR="008B6749" w:rsidRPr="009E2FB5">
        <w:rPr>
          <w:rFonts w:ascii="Times New Roman" w:hAnsi="Times New Roman"/>
          <w:bCs/>
          <w:sz w:val="24"/>
          <w:szCs w:val="24"/>
        </w:rPr>
        <w:t xml:space="preserve">da/konuda </w:t>
      </w:r>
      <w:r w:rsidR="00FF6C44" w:rsidRPr="009E2FB5">
        <w:rPr>
          <w:rFonts w:ascii="Times New Roman" w:hAnsi="Times New Roman"/>
          <w:bCs/>
          <w:sz w:val="24"/>
          <w:szCs w:val="24"/>
        </w:rPr>
        <w:t xml:space="preserve">hizmet içi eğitim </w:t>
      </w:r>
      <w:proofErr w:type="spellStart"/>
      <w:r w:rsidR="00FF6C44" w:rsidRPr="009E2FB5">
        <w:rPr>
          <w:rFonts w:ascii="Times New Roman" w:hAnsi="Times New Roman"/>
          <w:bCs/>
          <w:sz w:val="24"/>
          <w:szCs w:val="24"/>
        </w:rPr>
        <w:t>alaneğitim</w:t>
      </w:r>
      <w:proofErr w:type="spellEnd"/>
      <w:r w:rsidR="00FF6C44" w:rsidRPr="009E2FB5">
        <w:rPr>
          <w:rFonts w:ascii="Times New Roman" w:hAnsi="Times New Roman"/>
          <w:bCs/>
          <w:sz w:val="24"/>
          <w:szCs w:val="24"/>
        </w:rPr>
        <w:t xml:space="preserve"> personeli</w:t>
      </w:r>
      <w:r w:rsidR="008B6749" w:rsidRPr="009E2FB5">
        <w:rPr>
          <w:rFonts w:ascii="Times New Roman" w:hAnsi="Times New Roman"/>
          <w:bCs/>
          <w:sz w:val="24"/>
          <w:szCs w:val="24"/>
        </w:rPr>
        <w:t xml:space="preserve"> görevlendirilecektir.</w:t>
      </w:r>
    </w:p>
    <w:p w:rsidR="006E0FEE" w:rsidRPr="009E2FB5" w:rsidRDefault="006E0FEE" w:rsidP="007C5FB6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lastRenderedPageBreak/>
        <w:t>Sınıf ortamı katılımcıların etkin iletişim kurabileceği</w:t>
      </w:r>
      <w:r w:rsidR="008B6749" w:rsidRPr="009E2FB5">
        <w:rPr>
          <w:rFonts w:ascii="Times New Roman" w:hAnsi="Times New Roman"/>
          <w:sz w:val="24"/>
          <w:szCs w:val="24"/>
        </w:rPr>
        <w:t xml:space="preserve">, aktif öğretim yöntemlerine </w:t>
      </w:r>
      <w:proofErr w:type="gramStart"/>
      <w:r w:rsidR="008B6749" w:rsidRPr="009E2FB5">
        <w:rPr>
          <w:rFonts w:ascii="Times New Roman" w:hAnsi="Times New Roman"/>
          <w:sz w:val="24"/>
          <w:szCs w:val="24"/>
        </w:rPr>
        <w:t>imkan</w:t>
      </w:r>
      <w:proofErr w:type="gramEnd"/>
      <w:r w:rsidR="008B6749" w:rsidRPr="009E2FB5">
        <w:rPr>
          <w:rFonts w:ascii="Times New Roman" w:hAnsi="Times New Roman"/>
          <w:sz w:val="24"/>
          <w:szCs w:val="24"/>
        </w:rPr>
        <w:t xml:space="preserve"> verebilecek bir</w:t>
      </w:r>
      <w:r w:rsidRPr="009E2FB5">
        <w:rPr>
          <w:rFonts w:ascii="Times New Roman" w:hAnsi="Times New Roman"/>
          <w:sz w:val="24"/>
          <w:szCs w:val="24"/>
        </w:rPr>
        <w:t xml:space="preserve"> biçimde düzenlenecektir.</w:t>
      </w:r>
    </w:p>
    <w:p w:rsidR="00F35169" w:rsidRPr="009E2FB5" w:rsidRDefault="006E0FEE" w:rsidP="00647E67">
      <w:pPr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Katılımcı sayısı her eğitim ortamı için 2</w:t>
      </w:r>
      <w:r w:rsidR="008B6749" w:rsidRPr="009E2FB5">
        <w:rPr>
          <w:rFonts w:ascii="Times New Roman" w:hAnsi="Times New Roman"/>
          <w:sz w:val="24"/>
          <w:szCs w:val="24"/>
        </w:rPr>
        <w:t>5</w:t>
      </w:r>
      <w:r w:rsidRPr="009E2FB5">
        <w:rPr>
          <w:rFonts w:ascii="Times New Roman" w:hAnsi="Times New Roman"/>
          <w:sz w:val="24"/>
          <w:szCs w:val="24"/>
        </w:rPr>
        <w:t xml:space="preserve"> kişiyi geçmeyecek şekilde oluşturulacaktır.</w:t>
      </w:r>
    </w:p>
    <w:p w:rsidR="002D0D58" w:rsidRPr="009E2FB5" w:rsidRDefault="006841AD" w:rsidP="002D0D5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7. ETKİNLİĞİN İÇERİĞİ</w:t>
      </w:r>
    </w:p>
    <w:p w:rsidR="006841AD" w:rsidRPr="009E2FB5" w:rsidRDefault="006841AD" w:rsidP="002D0D5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11"/>
        <w:tblW w:w="9355" w:type="dxa"/>
        <w:tblLayout w:type="fixed"/>
        <w:tblLook w:val="04A0" w:firstRow="1" w:lastRow="0" w:firstColumn="1" w:lastColumn="0" w:noHBand="0" w:noVBand="1"/>
      </w:tblPr>
      <w:tblGrid>
        <w:gridCol w:w="8363"/>
        <w:gridCol w:w="992"/>
      </w:tblGrid>
      <w:tr w:rsidR="009E2FB5" w:rsidRPr="009E2FB5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SÜRE</w:t>
            </w:r>
          </w:p>
        </w:tc>
      </w:tr>
      <w:tr w:rsidR="009E2FB5" w:rsidRPr="009E2FB5" w:rsidTr="0014561D">
        <w:trPr>
          <w:cantSplit/>
          <w:trHeight w:val="455"/>
        </w:trPr>
        <w:tc>
          <w:tcPr>
            <w:tcW w:w="8363" w:type="dxa"/>
            <w:shd w:val="clear" w:color="auto" w:fill="auto"/>
            <w:vAlign w:val="center"/>
          </w:tcPr>
          <w:p w:rsidR="00594868" w:rsidRPr="009E2FB5" w:rsidRDefault="00F8110D" w:rsidP="0059486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Modül 1: Okul - Aile İş Birliğinin </w:t>
            </w:r>
            <w:r w:rsidR="0014561D"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Tanımı, Önemi Ve Etkileri</w:t>
            </w:r>
          </w:p>
          <w:p w:rsidR="00594868" w:rsidRPr="009E2FB5" w:rsidRDefault="00594868" w:rsidP="0059486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Aile iş birliğinin, neden gerekli ve önemli olduğu, temel bileşenleri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2FB5" w:rsidRPr="009E2FB5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594868" w:rsidRPr="009E2FB5" w:rsidRDefault="00F8110D" w:rsidP="0059486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Modül 2: Okul - Aile İş Birliği Yaklaşımlar</w:t>
            </w:r>
          </w:p>
          <w:p w:rsidR="00594868" w:rsidRPr="009E2FB5" w:rsidRDefault="00594868" w:rsidP="00594868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Çocuğu merkeze alarak bireylerin birbirinden ayrı ve farklı katkılarının bütüne etkileri bir oyun aracılığı ile </w:t>
            </w:r>
            <w:proofErr w:type="spellStart"/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deneyimletilmesi</w:t>
            </w:r>
            <w:proofErr w:type="spellEnd"/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 xml:space="preserve"> ve ekosistem yaklaşımı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2FB5" w:rsidRPr="009E2FB5" w:rsidTr="005A4E48">
        <w:trPr>
          <w:cantSplit/>
          <w:trHeight w:val="20"/>
        </w:trPr>
        <w:tc>
          <w:tcPr>
            <w:tcW w:w="8363" w:type="dxa"/>
            <w:shd w:val="clear" w:color="auto" w:fill="auto"/>
            <w:vAlign w:val="center"/>
          </w:tcPr>
          <w:p w:rsidR="00594868" w:rsidRPr="009E2FB5" w:rsidRDefault="00F8110D" w:rsidP="0059486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Modül 3: Okul - Aile İş Birliği Yöntemleri</w:t>
            </w:r>
          </w:p>
          <w:p w:rsidR="00594868" w:rsidRPr="009E2FB5" w:rsidRDefault="00594868" w:rsidP="00594868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Okul – aile iş birliğinde kullanılabilecekleri yöntem ve araçlar hakkında bilgi sahibi olmaları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2FB5" w:rsidRPr="009E2FB5" w:rsidTr="005A4E48">
        <w:trPr>
          <w:cantSplit/>
          <w:trHeight w:val="402"/>
        </w:trPr>
        <w:tc>
          <w:tcPr>
            <w:tcW w:w="8363" w:type="dxa"/>
            <w:shd w:val="clear" w:color="auto" w:fill="auto"/>
            <w:vAlign w:val="center"/>
          </w:tcPr>
          <w:p w:rsidR="009E2FB5" w:rsidRDefault="00F8110D" w:rsidP="009E2FB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Modül 4: Okul - Aile İş Birliği İletişimi</w:t>
            </w:r>
          </w:p>
          <w:p w:rsidR="00594868" w:rsidRPr="009E2FB5" w:rsidRDefault="00594868" w:rsidP="009E2FB5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Hayata geçirirken dikkate almamız gereken bazı temel becerilere ve bu becerilere yönelik tutumumuz, uygulamalarımız ve karşılaştığımız sorunlar ile ilgili örnek olaylar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2FB5" w:rsidRPr="009E2FB5" w:rsidTr="00594868">
        <w:trPr>
          <w:trHeight w:val="365"/>
        </w:trPr>
        <w:tc>
          <w:tcPr>
            <w:tcW w:w="8363" w:type="dxa"/>
            <w:shd w:val="clear" w:color="auto" w:fill="auto"/>
            <w:vAlign w:val="center"/>
          </w:tcPr>
          <w:p w:rsidR="00594868" w:rsidRPr="009E2FB5" w:rsidRDefault="00F8110D" w:rsidP="00594868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  <w:lang w:eastAsia="tr-TR"/>
              </w:rPr>
              <w:t>Modül 5: Okul - Aile İş Birliği Eylem Planı</w:t>
            </w:r>
          </w:p>
          <w:p w:rsidR="00B177D8" w:rsidRPr="009E2FB5" w:rsidRDefault="00594868" w:rsidP="00594868">
            <w:pPr>
              <w:spacing w:after="0"/>
              <w:rPr>
                <w:rFonts w:ascii="Times New Roman" w:hAnsi="Times New Roman"/>
                <w:sz w:val="24"/>
                <w:szCs w:val="24"/>
                <w:lang w:eastAsia="tr-TR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Yıl boyunca okul aile işbirliğinde yapılabilecek çalışmalar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E2FB5" w:rsidRPr="009E2FB5" w:rsidTr="005A4E48">
        <w:tc>
          <w:tcPr>
            <w:tcW w:w="8363" w:type="dxa"/>
            <w:shd w:val="clear" w:color="auto" w:fill="auto"/>
            <w:vAlign w:val="center"/>
          </w:tcPr>
          <w:p w:rsidR="00F8110D" w:rsidRPr="009E2FB5" w:rsidRDefault="00F8110D" w:rsidP="00F8110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8110D" w:rsidRPr="009E2FB5" w:rsidRDefault="00594868" w:rsidP="00F8110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</w:tbl>
    <w:p w:rsidR="006841AD" w:rsidRPr="009E2FB5" w:rsidRDefault="00423FAD" w:rsidP="00675BD8">
      <w:pPr>
        <w:spacing w:before="240"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8.</w:t>
      </w:r>
      <w:r w:rsidR="006841AD" w:rsidRPr="009E2FB5">
        <w:rPr>
          <w:rFonts w:ascii="Times New Roman" w:hAnsi="Times New Roman"/>
          <w:b/>
          <w:sz w:val="24"/>
          <w:szCs w:val="24"/>
        </w:rPr>
        <w:t>ÖĞRETİM YÖNTEM,</w:t>
      </w:r>
      <w:r w:rsidR="00E86FD7" w:rsidRPr="009E2FB5">
        <w:rPr>
          <w:rFonts w:ascii="Times New Roman" w:hAnsi="Times New Roman"/>
          <w:b/>
          <w:sz w:val="24"/>
          <w:szCs w:val="24"/>
        </w:rPr>
        <w:t xml:space="preserve"> TEKNİK VE</w:t>
      </w:r>
      <w:r w:rsidR="006841AD" w:rsidRPr="009E2FB5">
        <w:rPr>
          <w:rFonts w:ascii="Times New Roman" w:hAnsi="Times New Roman"/>
          <w:b/>
          <w:sz w:val="24"/>
          <w:szCs w:val="24"/>
        </w:rPr>
        <w:t xml:space="preserve"> STRATEJİLERİ</w:t>
      </w:r>
    </w:p>
    <w:p w:rsidR="00E86FD7" w:rsidRPr="009E2FB5" w:rsidRDefault="00E86FD7" w:rsidP="00675BD8">
      <w:pPr>
        <w:numPr>
          <w:ilvl w:val="0"/>
          <w:numId w:val="5"/>
        </w:numPr>
        <w:autoSpaceDN w:val="0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>Pro</w:t>
      </w:r>
      <w:r w:rsidR="00972BC9" w:rsidRPr="009E2FB5">
        <w:rPr>
          <w:rFonts w:ascii="Times New Roman" w:hAnsi="Times New Roman"/>
          <w:sz w:val="24"/>
          <w:szCs w:val="24"/>
        </w:rPr>
        <w:t>gramın hedeflerine ulaşmak için</w:t>
      </w:r>
      <w:r w:rsidRPr="009E2FB5">
        <w:rPr>
          <w:rFonts w:ascii="Times New Roman" w:hAnsi="Times New Roman"/>
          <w:sz w:val="24"/>
          <w:szCs w:val="24"/>
        </w:rPr>
        <w:t xml:space="preserve"> etkinlik temelli, uygulama ağırlıklı, aktif öğrenme yöntem ve teknikleri kullanılacaktır. </w:t>
      </w:r>
    </w:p>
    <w:p w:rsidR="00C40A39" w:rsidRPr="009E2FB5" w:rsidRDefault="006841AD" w:rsidP="00C40A39">
      <w:pPr>
        <w:pStyle w:val="AralkYok"/>
        <w:numPr>
          <w:ilvl w:val="0"/>
          <w:numId w:val="5"/>
        </w:numPr>
        <w:spacing w:before="0" w:beforeAutospacing="0" w:after="0" w:afterAutospacing="0" w:line="360" w:lineRule="auto"/>
        <w:jc w:val="both"/>
      </w:pPr>
      <w:r w:rsidRPr="009E2FB5">
        <w:t>Eğitime katılan kursiyerlere program içeriği ve ders materyalleri elektronik ortamda verilecektir.</w:t>
      </w:r>
    </w:p>
    <w:p w:rsidR="006841AD" w:rsidRPr="009E2FB5" w:rsidRDefault="008C34CE" w:rsidP="00675BD8">
      <w:p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9</w:t>
      </w:r>
      <w:r w:rsidR="006841AD" w:rsidRPr="009E2FB5">
        <w:rPr>
          <w:rFonts w:ascii="Times New Roman" w:hAnsi="Times New Roman"/>
          <w:b/>
          <w:sz w:val="24"/>
          <w:szCs w:val="24"/>
        </w:rPr>
        <w:t xml:space="preserve">. </w:t>
      </w:r>
      <w:r w:rsidR="00E86FD7" w:rsidRPr="009E2FB5">
        <w:rPr>
          <w:rFonts w:ascii="Times New Roman" w:hAnsi="Times New Roman"/>
          <w:b/>
          <w:sz w:val="24"/>
          <w:szCs w:val="24"/>
        </w:rPr>
        <w:t>ÖLÇME VE</w:t>
      </w:r>
      <w:r w:rsidR="006841AD" w:rsidRPr="009E2FB5">
        <w:rPr>
          <w:rFonts w:ascii="Times New Roman" w:hAnsi="Times New Roman"/>
          <w:b/>
          <w:sz w:val="24"/>
          <w:szCs w:val="24"/>
        </w:rPr>
        <w:t xml:space="preserve"> DEĞERLENDİRME</w:t>
      </w:r>
    </w:p>
    <w:p w:rsidR="00887981" w:rsidRPr="009E2FB5" w:rsidRDefault="006841AD" w:rsidP="00675BD8">
      <w:pPr>
        <w:pStyle w:val="ListParagraph1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9E2FB5">
        <w:rPr>
          <w:rFonts w:ascii="Times New Roman" w:hAnsi="Times New Roman"/>
          <w:sz w:val="24"/>
          <w:szCs w:val="24"/>
          <w:lang w:eastAsia="tr-TR"/>
        </w:rPr>
        <w:t xml:space="preserve">Kursiyerlerin başarı değerlendirmesi; </w:t>
      </w:r>
      <w:r w:rsidR="001C4109" w:rsidRPr="009E2FB5">
        <w:rPr>
          <w:rFonts w:ascii="Times New Roman" w:hAnsi="Times New Roman"/>
          <w:sz w:val="24"/>
          <w:szCs w:val="24"/>
          <w:lang w:eastAsia="tr-TR"/>
        </w:rPr>
        <w:t xml:space="preserve">süreç boyunca </w:t>
      </w:r>
      <w:r w:rsidR="00F43A28" w:rsidRPr="009E2FB5">
        <w:rPr>
          <w:rFonts w:ascii="Times New Roman" w:hAnsi="Times New Roman"/>
          <w:sz w:val="24"/>
          <w:szCs w:val="24"/>
          <w:lang w:eastAsia="tr-TR"/>
        </w:rPr>
        <w:t xml:space="preserve">değerlendirilecek </w:t>
      </w:r>
      <w:proofErr w:type="gramStart"/>
      <w:r w:rsidR="00F43A28" w:rsidRPr="009E2FB5">
        <w:rPr>
          <w:rFonts w:ascii="Times New Roman" w:hAnsi="Times New Roman"/>
          <w:sz w:val="24"/>
          <w:szCs w:val="24"/>
          <w:lang w:eastAsia="tr-TR"/>
        </w:rPr>
        <w:t xml:space="preserve">ve </w:t>
      </w:r>
      <w:r w:rsidR="001C4109" w:rsidRPr="009E2FB5">
        <w:rPr>
          <w:rFonts w:ascii="Times New Roman" w:hAnsi="Times New Roman"/>
          <w:sz w:val="24"/>
          <w:szCs w:val="24"/>
          <w:lang w:eastAsia="tr-TR"/>
        </w:rPr>
        <w:t xml:space="preserve"> değerlendirme</w:t>
      </w:r>
      <w:proofErr w:type="gramEnd"/>
      <w:r w:rsidR="001C4109" w:rsidRPr="009E2FB5">
        <w:rPr>
          <w:rFonts w:ascii="Times New Roman" w:hAnsi="Times New Roman"/>
          <w:sz w:val="24"/>
          <w:szCs w:val="24"/>
          <w:lang w:eastAsia="tr-TR"/>
        </w:rPr>
        <w:t xml:space="preserve"> sürecinde ölçme ve değerlendirme formunda belirtilen kriterler dikkate alınacaktır.</w:t>
      </w:r>
      <w:r w:rsidRPr="009E2FB5">
        <w:rPr>
          <w:rFonts w:ascii="Times New Roman" w:hAnsi="Times New Roman"/>
          <w:sz w:val="24"/>
          <w:szCs w:val="24"/>
          <w:lang w:eastAsia="tr-TR"/>
        </w:rPr>
        <w:t>45 ve üzeri not alanlar başarılı sayılacaktır.</w:t>
      </w:r>
    </w:p>
    <w:p w:rsidR="00B6338E" w:rsidRPr="009E2FB5" w:rsidRDefault="006841AD" w:rsidP="00C40A39">
      <w:pPr>
        <w:pStyle w:val="ListParagraph1"/>
        <w:numPr>
          <w:ilvl w:val="0"/>
          <w:numId w:val="4"/>
        </w:numPr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  <w:lang w:eastAsia="tr-TR"/>
        </w:rPr>
        <w:t>B</w:t>
      </w:r>
      <w:r w:rsidRPr="009E2FB5">
        <w:rPr>
          <w:rFonts w:ascii="Times New Roman" w:eastAsia="Times New Roman" w:hAnsi="Times New Roman"/>
          <w:sz w:val="24"/>
          <w:szCs w:val="24"/>
          <w:lang w:eastAsia="tr-TR"/>
        </w:rPr>
        <w:t>aşarılı olanlara kurs belgesi (e-sertifika) verilecektir</w:t>
      </w:r>
      <w:r w:rsidR="00887981" w:rsidRPr="009E2FB5">
        <w:rPr>
          <w:rFonts w:ascii="Times New Roman" w:eastAsia="Times New Roman" w:hAnsi="Times New Roman"/>
          <w:sz w:val="24"/>
          <w:szCs w:val="24"/>
          <w:lang w:eastAsia="tr-TR"/>
        </w:rPr>
        <w:t>.</w:t>
      </w:r>
    </w:p>
    <w:p w:rsidR="008E3512" w:rsidRPr="009E2FB5" w:rsidRDefault="008E3512" w:rsidP="008E3512">
      <w:pPr>
        <w:pStyle w:val="ListParagraph1"/>
        <w:spacing w:before="240"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35169" w:rsidRPr="009E2FB5" w:rsidRDefault="00F35169" w:rsidP="00F35169">
      <w:pPr>
        <w:pStyle w:val="ListeParagraf"/>
        <w:spacing w:before="240"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9E2FB5">
        <w:rPr>
          <w:rFonts w:ascii="Times New Roman" w:hAnsi="Times New Roman"/>
          <w:b/>
          <w:sz w:val="24"/>
          <w:szCs w:val="24"/>
        </w:rPr>
        <w:t>ÖLÇME VE DEĞERLENDİRME FORMU</w:t>
      </w:r>
    </w:p>
    <w:p w:rsidR="00F35169" w:rsidRPr="009E2FB5" w:rsidRDefault="00F35169" w:rsidP="00F35169">
      <w:pPr>
        <w:spacing w:before="240" w:after="0"/>
        <w:jc w:val="both"/>
        <w:rPr>
          <w:rFonts w:ascii="Times New Roman" w:hAnsi="Times New Roman"/>
          <w:sz w:val="24"/>
          <w:szCs w:val="24"/>
        </w:rPr>
      </w:pPr>
      <w:r w:rsidRPr="009E2FB5">
        <w:rPr>
          <w:rFonts w:ascii="Times New Roman" w:hAnsi="Times New Roman"/>
          <w:sz w:val="24"/>
          <w:szCs w:val="24"/>
        </w:rPr>
        <w:t xml:space="preserve">Ürün dosyası aşağıda belirtilen ölçütlere göre puanlandırılacaktır. Ürün dosyasında 15-20 arasında ürün bulunacaktır.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46"/>
      </w:tblGrid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Yapı (40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3. Tüm etkinlikler tam (40 puan)</w:t>
            </w:r>
          </w:p>
        </w:tc>
      </w:tr>
      <w:tr w:rsidR="009E2FB5" w:rsidRPr="009E2FB5" w:rsidTr="00423FAD">
        <w:trPr>
          <w:trHeight w:val="541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2. 5-7 etkinlik eksik (25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1. 8-10 etkinlik eksik (10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İçerik (45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3. Geliştirilen etkinlik ve materyaller amaca uygun şekilde hazırlanmış (%90 ve +) (45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2. Etkinlik ve materyallerin %50’si amacı tam karşılamıyor. (30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1. Etkinlik ve materyallerin %75’i amacı tam karşılamıyor. (15 puan)</w:t>
            </w:r>
          </w:p>
        </w:tc>
      </w:tr>
      <w:tr w:rsidR="009E2FB5" w:rsidRPr="009E2FB5" w:rsidTr="00423FAD">
        <w:trPr>
          <w:trHeight w:val="541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Biçim (15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3. Ürün dosyası kapak, içindekiler ve biçim açısından yeterince düzenli. (15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2. Biçimsel bakımdan eksikler var. (10 puan)</w:t>
            </w:r>
          </w:p>
        </w:tc>
      </w:tr>
      <w:tr w:rsidR="009E2FB5" w:rsidRPr="009E2FB5" w:rsidTr="00423FAD">
        <w:trPr>
          <w:trHeight w:val="556"/>
        </w:trPr>
        <w:tc>
          <w:tcPr>
            <w:tcW w:w="9046" w:type="dxa"/>
          </w:tcPr>
          <w:p w:rsidR="00F35169" w:rsidRPr="009E2FB5" w:rsidRDefault="00F35169" w:rsidP="00777CEA">
            <w:pPr>
              <w:spacing w:before="24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E2FB5">
              <w:rPr>
                <w:rFonts w:ascii="Times New Roman" w:hAnsi="Times New Roman"/>
                <w:sz w:val="24"/>
                <w:szCs w:val="24"/>
              </w:rPr>
              <w:t>1. Çok özensiz bir şekilde hazırlanmış. (5 puan)</w:t>
            </w:r>
          </w:p>
        </w:tc>
      </w:tr>
      <w:tr w:rsidR="00344870" w:rsidRPr="009E2FB5" w:rsidTr="00423FAD">
        <w:trPr>
          <w:trHeight w:val="556"/>
        </w:trPr>
        <w:tc>
          <w:tcPr>
            <w:tcW w:w="9046" w:type="dxa"/>
          </w:tcPr>
          <w:p w:rsidR="00344870" w:rsidRPr="009E2FB5" w:rsidRDefault="00344870" w:rsidP="00777CEA">
            <w:pPr>
              <w:spacing w:before="24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E2FB5">
              <w:rPr>
                <w:rFonts w:ascii="Times New Roman" w:hAnsi="Times New Roman"/>
                <w:b/>
                <w:sz w:val="24"/>
                <w:szCs w:val="24"/>
              </w:rPr>
              <w:t>TOPLAM: 100 PUAN</w:t>
            </w:r>
          </w:p>
        </w:tc>
      </w:tr>
    </w:tbl>
    <w:p w:rsidR="00887981" w:rsidRPr="009E2FB5" w:rsidRDefault="00887981" w:rsidP="00423FAD">
      <w:pPr>
        <w:spacing w:after="160" w:line="259" w:lineRule="auto"/>
        <w:rPr>
          <w:rFonts w:ascii="Times New Roman" w:hAnsi="Times New Roman"/>
          <w:b/>
          <w:sz w:val="24"/>
          <w:szCs w:val="24"/>
        </w:rPr>
      </w:pPr>
    </w:p>
    <w:sectPr w:rsidR="00887981" w:rsidRPr="009E2FB5" w:rsidSect="00423FAD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2471"/>
    <w:multiLevelType w:val="hybridMultilevel"/>
    <w:tmpl w:val="74507A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B03EC"/>
    <w:multiLevelType w:val="hybridMultilevel"/>
    <w:tmpl w:val="34DC6C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B3648"/>
    <w:multiLevelType w:val="hybridMultilevel"/>
    <w:tmpl w:val="5360DE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D7331"/>
    <w:multiLevelType w:val="hybridMultilevel"/>
    <w:tmpl w:val="B934B3BE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151B0"/>
    <w:multiLevelType w:val="hybridMultilevel"/>
    <w:tmpl w:val="E0D4AA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C20207"/>
    <w:multiLevelType w:val="multilevel"/>
    <w:tmpl w:val="2D989E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191BED"/>
    <w:multiLevelType w:val="hybridMultilevel"/>
    <w:tmpl w:val="41EE9738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0244D3"/>
    <w:multiLevelType w:val="hybridMultilevel"/>
    <w:tmpl w:val="441EC7CE"/>
    <w:lvl w:ilvl="0" w:tplc="041F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</w:rPr>
    </w:lvl>
    <w:lvl w:ilvl="1" w:tplc="041F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D5473D6"/>
    <w:multiLevelType w:val="hybridMultilevel"/>
    <w:tmpl w:val="74EC0BD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1F21572"/>
    <w:multiLevelType w:val="hybridMultilevel"/>
    <w:tmpl w:val="53E01C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A54114"/>
    <w:multiLevelType w:val="hybridMultilevel"/>
    <w:tmpl w:val="988494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63F3E"/>
    <w:multiLevelType w:val="hybridMultilevel"/>
    <w:tmpl w:val="D7628A1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BC35FF"/>
    <w:multiLevelType w:val="hybridMultilevel"/>
    <w:tmpl w:val="810417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D3955"/>
    <w:multiLevelType w:val="hybridMultilevel"/>
    <w:tmpl w:val="3E9A235C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9FD5F58"/>
    <w:multiLevelType w:val="hybridMultilevel"/>
    <w:tmpl w:val="D294ED50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71BF70AE"/>
    <w:multiLevelType w:val="hybridMultilevel"/>
    <w:tmpl w:val="1A489E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BB3F1F"/>
    <w:multiLevelType w:val="hybridMultilevel"/>
    <w:tmpl w:val="6EECE7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FF4D7B"/>
    <w:multiLevelType w:val="hybridMultilevel"/>
    <w:tmpl w:val="3894CFF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4D553DD"/>
    <w:multiLevelType w:val="hybridMultilevel"/>
    <w:tmpl w:val="EBD264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A4557"/>
    <w:multiLevelType w:val="hybridMultilevel"/>
    <w:tmpl w:val="AE627D66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B4F520A"/>
    <w:multiLevelType w:val="hybridMultilevel"/>
    <w:tmpl w:val="05E68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CB2341"/>
    <w:multiLevelType w:val="hybridMultilevel"/>
    <w:tmpl w:val="6C324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DD4C07"/>
    <w:multiLevelType w:val="hybridMultilevel"/>
    <w:tmpl w:val="BF4E87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4"/>
  </w:num>
  <w:num w:numId="4">
    <w:abstractNumId w:val="19"/>
  </w:num>
  <w:num w:numId="5">
    <w:abstractNumId w:val="8"/>
  </w:num>
  <w:num w:numId="6">
    <w:abstractNumId w:val="24"/>
  </w:num>
  <w:num w:numId="7">
    <w:abstractNumId w:val="6"/>
  </w:num>
  <w:num w:numId="8">
    <w:abstractNumId w:val="18"/>
  </w:num>
  <w:num w:numId="9">
    <w:abstractNumId w:val="2"/>
  </w:num>
  <w:num w:numId="10">
    <w:abstractNumId w:val="12"/>
  </w:num>
  <w:num w:numId="11">
    <w:abstractNumId w:val="5"/>
  </w:num>
  <w:num w:numId="12">
    <w:abstractNumId w:val="22"/>
  </w:num>
  <w:num w:numId="13">
    <w:abstractNumId w:val="15"/>
  </w:num>
  <w:num w:numId="14">
    <w:abstractNumId w:val="16"/>
  </w:num>
  <w:num w:numId="15">
    <w:abstractNumId w:val="26"/>
  </w:num>
  <w:num w:numId="16">
    <w:abstractNumId w:val="21"/>
  </w:num>
  <w:num w:numId="17">
    <w:abstractNumId w:val="0"/>
  </w:num>
  <w:num w:numId="18">
    <w:abstractNumId w:val="25"/>
  </w:num>
  <w:num w:numId="19">
    <w:abstractNumId w:val="4"/>
  </w:num>
  <w:num w:numId="20">
    <w:abstractNumId w:val="20"/>
  </w:num>
  <w:num w:numId="21">
    <w:abstractNumId w:val="1"/>
  </w:num>
  <w:num w:numId="22">
    <w:abstractNumId w:val="7"/>
  </w:num>
  <w:num w:numId="23">
    <w:abstractNumId w:val="3"/>
  </w:num>
  <w:num w:numId="24">
    <w:abstractNumId w:val="13"/>
  </w:num>
  <w:num w:numId="25">
    <w:abstractNumId w:val="11"/>
  </w:num>
  <w:num w:numId="26">
    <w:abstractNumId w:val="17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41AD"/>
    <w:rsid w:val="000164C6"/>
    <w:rsid w:val="000210D8"/>
    <w:rsid w:val="00035B59"/>
    <w:rsid w:val="00045EF1"/>
    <w:rsid w:val="00055CC8"/>
    <w:rsid w:val="000566A2"/>
    <w:rsid w:val="0007079C"/>
    <w:rsid w:val="00080F13"/>
    <w:rsid w:val="000833BA"/>
    <w:rsid w:val="00085058"/>
    <w:rsid w:val="00092638"/>
    <w:rsid w:val="0009398C"/>
    <w:rsid w:val="00094F36"/>
    <w:rsid w:val="000A71D5"/>
    <w:rsid w:val="000C791B"/>
    <w:rsid w:val="000E702B"/>
    <w:rsid w:val="00126415"/>
    <w:rsid w:val="0014561D"/>
    <w:rsid w:val="00154A19"/>
    <w:rsid w:val="0017305B"/>
    <w:rsid w:val="00184F4F"/>
    <w:rsid w:val="00193186"/>
    <w:rsid w:val="00195411"/>
    <w:rsid w:val="00195764"/>
    <w:rsid w:val="001A0B63"/>
    <w:rsid w:val="001A4B99"/>
    <w:rsid w:val="001C4109"/>
    <w:rsid w:val="001C7616"/>
    <w:rsid w:val="001E3B8E"/>
    <w:rsid w:val="001E5066"/>
    <w:rsid w:val="0024669A"/>
    <w:rsid w:val="00265C8F"/>
    <w:rsid w:val="00274D6A"/>
    <w:rsid w:val="002A72AD"/>
    <w:rsid w:val="002C7493"/>
    <w:rsid w:val="002D0D58"/>
    <w:rsid w:val="002D5AF2"/>
    <w:rsid w:val="00305906"/>
    <w:rsid w:val="00344870"/>
    <w:rsid w:val="00347481"/>
    <w:rsid w:val="00370BA4"/>
    <w:rsid w:val="00373E60"/>
    <w:rsid w:val="003866F1"/>
    <w:rsid w:val="00387652"/>
    <w:rsid w:val="003921F0"/>
    <w:rsid w:val="0039604E"/>
    <w:rsid w:val="003A7553"/>
    <w:rsid w:val="003A78AB"/>
    <w:rsid w:val="003B6E80"/>
    <w:rsid w:val="003D6D14"/>
    <w:rsid w:val="003E0E92"/>
    <w:rsid w:val="00404654"/>
    <w:rsid w:val="00423FAD"/>
    <w:rsid w:val="00425CDC"/>
    <w:rsid w:val="004D6554"/>
    <w:rsid w:val="004F4CD6"/>
    <w:rsid w:val="00503F2F"/>
    <w:rsid w:val="00506C74"/>
    <w:rsid w:val="00506E76"/>
    <w:rsid w:val="00526BD5"/>
    <w:rsid w:val="00560A9B"/>
    <w:rsid w:val="005717FE"/>
    <w:rsid w:val="005800E0"/>
    <w:rsid w:val="00594868"/>
    <w:rsid w:val="005A02B4"/>
    <w:rsid w:val="005B327F"/>
    <w:rsid w:val="005B3DA3"/>
    <w:rsid w:val="00613720"/>
    <w:rsid w:val="0062726E"/>
    <w:rsid w:val="006308E9"/>
    <w:rsid w:val="00647E67"/>
    <w:rsid w:val="00655FAC"/>
    <w:rsid w:val="00675BD8"/>
    <w:rsid w:val="006841AD"/>
    <w:rsid w:val="006B7BBC"/>
    <w:rsid w:val="006E0FEE"/>
    <w:rsid w:val="00702B33"/>
    <w:rsid w:val="007260CD"/>
    <w:rsid w:val="00771AC1"/>
    <w:rsid w:val="00774865"/>
    <w:rsid w:val="007B4FE7"/>
    <w:rsid w:val="007B5089"/>
    <w:rsid w:val="007B59D1"/>
    <w:rsid w:val="007B765F"/>
    <w:rsid w:val="007C5FB6"/>
    <w:rsid w:val="007F0DD9"/>
    <w:rsid w:val="00813DBE"/>
    <w:rsid w:val="008155F4"/>
    <w:rsid w:val="00856DD7"/>
    <w:rsid w:val="008705B9"/>
    <w:rsid w:val="00887981"/>
    <w:rsid w:val="008959C9"/>
    <w:rsid w:val="008B6749"/>
    <w:rsid w:val="008C1905"/>
    <w:rsid w:val="008C34CE"/>
    <w:rsid w:val="008E3512"/>
    <w:rsid w:val="008F551D"/>
    <w:rsid w:val="008F66B2"/>
    <w:rsid w:val="00940C2F"/>
    <w:rsid w:val="009643CF"/>
    <w:rsid w:val="00972BC9"/>
    <w:rsid w:val="009B1F09"/>
    <w:rsid w:val="009B7964"/>
    <w:rsid w:val="009D0E87"/>
    <w:rsid w:val="009D3462"/>
    <w:rsid w:val="009D6C72"/>
    <w:rsid w:val="009E22C1"/>
    <w:rsid w:val="009E2FB5"/>
    <w:rsid w:val="00A66C16"/>
    <w:rsid w:val="00A66ED0"/>
    <w:rsid w:val="00A77474"/>
    <w:rsid w:val="00AA53BD"/>
    <w:rsid w:val="00AC5168"/>
    <w:rsid w:val="00AD306E"/>
    <w:rsid w:val="00B177D8"/>
    <w:rsid w:val="00B21917"/>
    <w:rsid w:val="00B56D48"/>
    <w:rsid w:val="00B6338E"/>
    <w:rsid w:val="00B66236"/>
    <w:rsid w:val="00B83110"/>
    <w:rsid w:val="00BF4279"/>
    <w:rsid w:val="00BF5641"/>
    <w:rsid w:val="00BF73E3"/>
    <w:rsid w:val="00C21703"/>
    <w:rsid w:val="00C40A39"/>
    <w:rsid w:val="00C74B97"/>
    <w:rsid w:val="00C8319A"/>
    <w:rsid w:val="00C84D47"/>
    <w:rsid w:val="00C860B3"/>
    <w:rsid w:val="00CB5928"/>
    <w:rsid w:val="00CB6685"/>
    <w:rsid w:val="00CF215A"/>
    <w:rsid w:val="00D20064"/>
    <w:rsid w:val="00D5696F"/>
    <w:rsid w:val="00D60182"/>
    <w:rsid w:val="00D71F46"/>
    <w:rsid w:val="00D91253"/>
    <w:rsid w:val="00DC7121"/>
    <w:rsid w:val="00E06F0B"/>
    <w:rsid w:val="00E3232D"/>
    <w:rsid w:val="00E44143"/>
    <w:rsid w:val="00E86FD7"/>
    <w:rsid w:val="00EA1DC7"/>
    <w:rsid w:val="00EB07D9"/>
    <w:rsid w:val="00EC21F9"/>
    <w:rsid w:val="00EF7020"/>
    <w:rsid w:val="00F0729C"/>
    <w:rsid w:val="00F25E39"/>
    <w:rsid w:val="00F35169"/>
    <w:rsid w:val="00F43A28"/>
    <w:rsid w:val="00F5622E"/>
    <w:rsid w:val="00F657B4"/>
    <w:rsid w:val="00F8110D"/>
    <w:rsid w:val="00F87641"/>
    <w:rsid w:val="00F926F5"/>
    <w:rsid w:val="00FB04D4"/>
    <w:rsid w:val="00FB5070"/>
    <w:rsid w:val="00FC5F04"/>
    <w:rsid w:val="00FF6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98F934-1F5C-4668-A2DB-9E2EAEDFA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41A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72"/>
    <w:qFormat/>
    <w:rsid w:val="006841AD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6841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AralkYok1">
    <w:name w:val="Aralık Yok1"/>
    <w:link w:val="AralkYokChar"/>
    <w:rsid w:val="006841AD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locked/>
    <w:rsid w:val="006841AD"/>
    <w:rPr>
      <w:rFonts w:ascii="Calibri" w:eastAsia="Calibri" w:hAnsi="Calibri" w:cs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6841AD"/>
    <w:pPr>
      <w:ind w:left="720"/>
      <w:contextualSpacing/>
    </w:pPr>
  </w:style>
  <w:style w:type="table" w:styleId="TabloKlavuzu">
    <w:name w:val="Table Grid"/>
    <w:basedOn w:val="NormalTablo"/>
    <w:uiPriority w:val="39"/>
    <w:rsid w:val="00560A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rtaKlavuz1-Vurgu5">
    <w:name w:val="Medium Grid 1 Accent 5"/>
    <w:basedOn w:val="NormalTablo"/>
    <w:uiPriority w:val="67"/>
    <w:rsid w:val="00887981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8C3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4CE"/>
    <w:rPr>
      <w:rFonts w:ascii="Segoe UI" w:eastAsia="Calibr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7260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7260C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C831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811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1">
    <w:name w:val="Tablo Kılavuzu11"/>
    <w:basedOn w:val="NormalTablo"/>
    <w:next w:val="TabloKlavuzu"/>
    <w:uiPriority w:val="39"/>
    <w:rsid w:val="00F811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uiPriority w:val="99"/>
    <w:qFormat/>
    <w:rsid w:val="00FC5F0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4725D-44B3-4CF1-BDC0-AF2D0EAD7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5166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 KECECI</dc:creator>
  <cp:lastModifiedBy>Bahtiyar TOLUNAY</cp:lastModifiedBy>
  <cp:revision>3</cp:revision>
  <cp:lastPrinted>2019-05-15T07:58:00Z</cp:lastPrinted>
  <dcterms:created xsi:type="dcterms:W3CDTF">2019-05-16T07:37:00Z</dcterms:created>
  <dcterms:modified xsi:type="dcterms:W3CDTF">2019-05-16T07:45:00Z</dcterms:modified>
</cp:coreProperties>
</file>